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73" w:rsidRPr="00675F91" w:rsidRDefault="001E04DD" w:rsidP="00BF1E7A">
      <w:pPr>
        <w:shd w:val="clear" w:color="auto" w:fill="FFFFFF"/>
        <w:ind w:right="23"/>
        <w:jc w:val="center"/>
        <w:rPr>
          <w:rStyle w:val="a5"/>
          <w:i w:val="0"/>
          <w:color w:val="auto"/>
          <w:sz w:val="22"/>
          <w:szCs w:val="22"/>
        </w:rPr>
      </w:pPr>
      <w:r>
        <w:rPr>
          <w:rStyle w:val="a5"/>
          <w:i w:val="0"/>
          <w:color w:val="auto"/>
        </w:rPr>
        <w:t xml:space="preserve"> </w:t>
      </w:r>
      <w:r w:rsidR="00BF1E7A">
        <w:rPr>
          <w:rStyle w:val="a5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D5F36">
        <w:rPr>
          <w:rStyle w:val="a5"/>
          <w:i w:val="0"/>
          <w:color w:val="auto"/>
        </w:rPr>
        <w:t xml:space="preserve">                             </w:t>
      </w:r>
      <w:r w:rsidR="00BF1E7A" w:rsidRPr="00675F91">
        <w:rPr>
          <w:rStyle w:val="a5"/>
          <w:i w:val="0"/>
          <w:color w:val="auto"/>
          <w:sz w:val="22"/>
          <w:szCs w:val="22"/>
        </w:rPr>
        <w:t>Утверждено</w:t>
      </w:r>
    </w:p>
    <w:p w:rsidR="00BF1E7A" w:rsidRPr="00675F91" w:rsidRDefault="00BB789A" w:rsidP="00BF1E7A">
      <w:pPr>
        <w:shd w:val="clear" w:color="auto" w:fill="FFFFFF"/>
        <w:ind w:right="23"/>
        <w:jc w:val="right"/>
        <w:rPr>
          <w:rStyle w:val="a5"/>
          <w:i w:val="0"/>
          <w:color w:val="auto"/>
          <w:sz w:val="22"/>
          <w:szCs w:val="22"/>
        </w:rPr>
      </w:pPr>
      <w:proofErr w:type="gramStart"/>
      <w:r w:rsidRPr="00675F91">
        <w:rPr>
          <w:rStyle w:val="a5"/>
          <w:i w:val="0"/>
          <w:color w:val="auto"/>
          <w:sz w:val="22"/>
          <w:szCs w:val="22"/>
        </w:rPr>
        <w:t>приказ</w:t>
      </w:r>
      <w:proofErr w:type="gramEnd"/>
      <w:r w:rsidRPr="00675F91">
        <w:rPr>
          <w:rStyle w:val="a5"/>
          <w:i w:val="0"/>
          <w:color w:val="auto"/>
          <w:sz w:val="22"/>
          <w:szCs w:val="22"/>
        </w:rPr>
        <w:t xml:space="preserve"> №</w:t>
      </w:r>
      <w:r w:rsidR="00675F91" w:rsidRPr="00675F91">
        <w:rPr>
          <w:rStyle w:val="a5"/>
          <w:i w:val="0"/>
          <w:color w:val="auto"/>
          <w:sz w:val="22"/>
          <w:szCs w:val="22"/>
        </w:rPr>
        <w:t xml:space="preserve"> 255</w:t>
      </w:r>
      <w:r w:rsidR="00BF1E7A" w:rsidRPr="00675F91">
        <w:rPr>
          <w:rStyle w:val="a5"/>
          <w:i w:val="0"/>
          <w:color w:val="auto"/>
          <w:sz w:val="22"/>
          <w:szCs w:val="22"/>
        </w:rPr>
        <w:t>-о/д</w:t>
      </w:r>
    </w:p>
    <w:p w:rsidR="00BF1E7A" w:rsidRDefault="00BF1E7A" w:rsidP="00BF1E7A">
      <w:pPr>
        <w:shd w:val="clear" w:color="auto" w:fill="FFFFFF"/>
        <w:ind w:right="23"/>
        <w:jc w:val="center"/>
        <w:rPr>
          <w:rStyle w:val="a5"/>
          <w:i w:val="0"/>
          <w:color w:val="auto"/>
          <w:sz w:val="22"/>
          <w:szCs w:val="22"/>
        </w:rPr>
      </w:pPr>
      <w:r w:rsidRPr="00675F91">
        <w:rPr>
          <w:rStyle w:val="a5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D5F36" w:rsidRPr="00675F91">
        <w:rPr>
          <w:rStyle w:val="a5"/>
          <w:i w:val="0"/>
          <w:color w:val="auto"/>
          <w:sz w:val="22"/>
          <w:szCs w:val="22"/>
        </w:rPr>
        <w:t xml:space="preserve"> </w:t>
      </w:r>
      <w:r w:rsidRPr="00675F91">
        <w:rPr>
          <w:rStyle w:val="a5"/>
          <w:i w:val="0"/>
          <w:color w:val="auto"/>
          <w:sz w:val="22"/>
          <w:szCs w:val="22"/>
        </w:rPr>
        <w:t xml:space="preserve"> </w:t>
      </w:r>
      <w:proofErr w:type="gramStart"/>
      <w:r w:rsidRPr="00675F91">
        <w:rPr>
          <w:rStyle w:val="a5"/>
          <w:i w:val="0"/>
          <w:color w:val="auto"/>
          <w:sz w:val="22"/>
          <w:szCs w:val="22"/>
        </w:rPr>
        <w:t>от</w:t>
      </w:r>
      <w:proofErr w:type="gramEnd"/>
      <w:r w:rsidRPr="00675F91">
        <w:rPr>
          <w:rStyle w:val="a5"/>
          <w:i w:val="0"/>
          <w:color w:val="auto"/>
          <w:sz w:val="22"/>
          <w:szCs w:val="22"/>
        </w:rPr>
        <w:t xml:space="preserve"> </w:t>
      </w:r>
      <w:r w:rsidR="00675F91" w:rsidRPr="00675F91">
        <w:rPr>
          <w:rStyle w:val="a5"/>
          <w:i w:val="0"/>
          <w:color w:val="auto"/>
          <w:sz w:val="22"/>
          <w:szCs w:val="22"/>
        </w:rPr>
        <w:t>01.09.2022</w:t>
      </w:r>
      <w:r w:rsidR="00BB789A" w:rsidRPr="00675F91">
        <w:rPr>
          <w:rStyle w:val="a5"/>
          <w:i w:val="0"/>
          <w:color w:val="auto"/>
          <w:sz w:val="22"/>
          <w:szCs w:val="22"/>
        </w:rPr>
        <w:t xml:space="preserve"> </w:t>
      </w:r>
      <w:r w:rsidRPr="00675F91">
        <w:rPr>
          <w:rStyle w:val="a5"/>
          <w:i w:val="0"/>
          <w:color w:val="auto"/>
          <w:sz w:val="22"/>
          <w:szCs w:val="22"/>
        </w:rPr>
        <w:t>г.</w:t>
      </w:r>
    </w:p>
    <w:p w:rsidR="005D5F36" w:rsidRPr="005D5F36" w:rsidRDefault="005D5F36" w:rsidP="00BF1E7A">
      <w:pPr>
        <w:shd w:val="clear" w:color="auto" w:fill="FFFFFF"/>
        <w:ind w:right="23"/>
        <w:jc w:val="center"/>
        <w:rPr>
          <w:rStyle w:val="a5"/>
          <w:i w:val="0"/>
          <w:color w:val="auto"/>
          <w:sz w:val="22"/>
          <w:szCs w:val="22"/>
        </w:rPr>
      </w:pPr>
    </w:p>
    <w:p w:rsidR="00F50020" w:rsidRDefault="00E32473" w:rsidP="00E32473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 w:rsidRPr="00E03693">
        <w:rPr>
          <w:b/>
          <w:i/>
          <w:sz w:val="28"/>
          <w:szCs w:val="28"/>
        </w:rPr>
        <w:t>Расписание занятий объединений дополнительного о</w:t>
      </w:r>
      <w:r w:rsidR="0077615F">
        <w:rPr>
          <w:b/>
          <w:i/>
          <w:sz w:val="28"/>
          <w:szCs w:val="28"/>
        </w:rPr>
        <w:t>бразования в МБОУ СОШ №16</w:t>
      </w:r>
      <w:r w:rsidR="00F50020">
        <w:rPr>
          <w:b/>
          <w:i/>
          <w:sz w:val="28"/>
          <w:szCs w:val="28"/>
        </w:rPr>
        <w:t xml:space="preserve"> г. Невинномысска</w:t>
      </w:r>
      <w:r w:rsidR="0077615F">
        <w:rPr>
          <w:b/>
          <w:i/>
          <w:sz w:val="28"/>
          <w:szCs w:val="28"/>
        </w:rPr>
        <w:t xml:space="preserve"> в</w:t>
      </w:r>
    </w:p>
    <w:p w:rsidR="00E32473" w:rsidRDefault="00675F91" w:rsidP="00E32473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2022-2023</w:t>
      </w:r>
      <w:r w:rsidR="00E32473" w:rsidRPr="00E03693">
        <w:rPr>
          <w:b/>
          <w:i/>
          <w:sz w:val="28"/>
          <w:szCs w:val="28"/>
        </w:rPr>
        <w:t xml:space="preserve"> </w:t>
      </w:r>
      <w:r w:rsidR="00F50020">
        <w:rPr>
          <w:b/>
          <w:i/>
          <w:sz w:val="28"/>
          <w:szCs w:val="28"/>
        </w:rPr>
        <w:t xml:space="preserve">учебном </w:t>
      </w:r>
      <w:proofErr w:type="gramStart"/>
      <w:r w:rsidR="00E32473" w:rsidRPr="00E03693">
        <w:rPr>
          <w:b/>
          <w:i/>
          <w:sz w:val="28"/>
          <w:szCs w:val="28"/>
        </w:rPr>
        <w:t>году</w:t>
      </w:r>
      <w:r w:rsidR="00E32473">
        <w:rPr>
          <w:b/>
          <w:i/>
          <w:sz w:val="28"/>
          <w:szCs w:val="28"/>
        </w:rPr>
        <w:t xml:space="preserve"> </w:t>
      </w:r>
      <w:r w:rsidR="00D93043">
        <w:rPr>
          <w:b/>
          <w:i/>
          <w:sz w:val="28"/>
          <w:szCs w:val="28"/>
        </w:rPr>
        <w:t>.</w:t>
      </w:r>
      <w:proofErr w:type="gramEnd"/>
    </w:p>
    <w:p w:rsidR="00F50020" w:rsidRDefault="00F50020" w:rsidP="00F50020">
      <w:pPr>
        <w:shd w:val="clear" w:color="auto" w:fill="FFFFFF"/>
        <w:ind w:right="23"/>
        <w:rPr>
          <w:sz w:val="24"/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2126"/>
        <w:gridCol w:w="2330"/>
        <w:gridCol w:w="1276"/>
        <w:gridCol w:w="1276"/>
        <w:gridCol w:w="1418"/>
        <w:gridCol w:w="1922"/>
        <w:gridCol w:w="1621"/>
      </w:tblGrid>
      <w:tr w:rsidR="00E32473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рук-ля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E32473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Default="00023F9E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E32473" w:rsidP="008C11B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023F9E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вокального пения «Симфония»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64441F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Default="00E32473" w:rsidP="008C11B1">
            <w:pPr>
              <w:jc w:val="center"/>
              <w:rPr>
                <w:sz w:val="28"/>
                <w:szCs w:val="28"/>
              </w:rPr>
            </w:pPr>
          </w:p>
          <w:p w:rsidR="00E32473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32473" w:rsidRDefault="00E32473" w:rsidP="008C11B1">
            <w:pPr>
              <w:jc w:val="center"/>
              <w:rPr>
                <w:sz w:val="28"/>
                <w:szCs w:val="28"/>
              </w:rPr>
            </w:pPr>
          </w:p>
          <w:p w:rsidR="00E32473" w:rsidRPr="00E03693" w:rsidRDefault="00E32473" w:rsidP="008C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  <w:r w:rsidR="0039261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F" w:rsidRDefault="00675F91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75F91" w:rsidRDefault="00675F91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675F91" w:rsidRDefault="00675F91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75F91" w:rsidRPr="002B29B9" w:rsidRDefault="00675F91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3" w:rsidRPr="00E03693" w:rsidRDefault="00BB789A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62051C" w:rsidTr="005D5F36">
        <w:trPr>
          <w:trHeight w:val="15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023F9E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 xml:space="preserve">«Баскетбольная секция» </w:t>
            </w:r>
          </w:p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FC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  <w:r w:rsidR="00FC02E8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75F91" w:rsidP="008C11B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F0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 лет</w:t>
            </w:r>
            <w:r w:rsidR="003946E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75F91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19.30-21.00</w:t>
            </w:r>
          </w:p>
          <w:p w:rsidR="00675F91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75F91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>,</w:t>
            </w:r>
          </w:p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Баскетбольное  поле</w:t>
            </w:r>
            <w:proofErr w:type="gramEnd"/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023F9E" w:rsidP="0062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«</w:t>
            </w:r>
            <w:r w:rsidR="00BB789A">
              <w:rPr>
                <w:sz w:val="28"/>
                <w:szCs w:val="28"/>
              </w:rPr>
              <w:t>Регби</w:t>
            </w:r>
            <w:r w:rsidRPr="00E03693">
              <w:rPr>
                <w:sz w:val="28"/>
                <w:szCs w:val="28"/>
              </w:rPr>
              <w:t xml:space="preserve">» </w:t>
            </w:r>
          </w:p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Спартак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>,</w:t>
            </w:r>
          </w:p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</w:p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Баскетбольное  поле</w:t>
            </w:r>
            <w:proofErr w:type="gramEnd"/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023F9E" w:rsidP="0062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r w:rsidRPr="008C6494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«Бадминтон»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FC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  <w:r w:rsidR="00FC02E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75F91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8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023F9E" w:rsidP="00E32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78271D" w:rsidP="0095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 Пятница</w:t>
            </w:r>
          </w:p>
          <w:p w:rsidR="0062051C" w:rsidRPr="00BB789A" w:rsidRDefault="00675F91" w:rsidP="00675F9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B02185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lastRenderedPageBreak/>
              <w:t xml:space="preserve">Спортзал </w:t>
            </w:r>
          </w:p>
          <w:p w:rsidR="0062051C" w:rsidRDefault="0062051C" w:rsidP="00E3247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675F91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</w:t>
            </w:r>
            <w:r w:rsidRPr="005E1DA0">
              <w:rPr>
                <w:sz w:val="28"/>
                <w:szCs w:val="28"/>
              </w:rPr>
              <w:t>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 Пятница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16.00-17.0</w:t>
            </w:r>
            <w:r w:rsidRPr="005E1DA0">
              <w:rPr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675F91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17.00-18.00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75F91" w:rsidRPr="00BB789A" w:rsidRDefault="00675F91" w:rsidP="00675F91">
            <w:pPr>
              <w:rPr>
                <w:sz w:val="28"/>
                <w:szCs w:val="28"/>
                <w:highlight w:val="yellow"/>
              </w:rPr>
            </w:pPr>
            <w:r w:rsidRPr="005E1DA0">
              <w:rPr>
                <w:sz w:val="28"/>
                <w:szCs w:val="28"/>
              </w:rPr>
              <w:t>17.00-18.00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023F9E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2F0C">
              <w:rPr>
                <w:sz w:val="28"/>
                <w:szCs w:val="28"/>
              </w:rPr>
              <w:t>Тхэквондо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4E08D3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Ильященко Виктор Ник</w:t>
            </w:r>
            <w:r w:rsidR="004F32C5" w:rsidRPr="004F32C5">
              <w:rPr>
                <w:sz w:val="28"/>
                <w:szCs w:val="28"/>
              </w:rPr>
              <w:t>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D5312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0" w:rsidRPr="00EC00DC" w:rsidRDefault="00EC00DC" w:rsidP="00BB789A">
            <w:pPr>
              <w:rPr>
                <w:sz w:val="28"/>
                <w:szCs w:val="28"/>
              </w:rPr>
            </w:pPr>
            <w:r w:rsidRPr="00EC00DC">
              <w:rPr>
                <w:sz w:val="28"/>
                <w:szCs w:val="28"/>
              </w:rPr>
              <w:t>Пон</w:t>
            </w:r>
            <w:r w:rsidR="00122F0C">
              <w:rPr>
                <w:sz w:val="28"/>
                <w:szCs w:val="28"/>
              </w:rPr>
              <w:t>е</w:t>
            </w:r>
            <w:r w:rsidRPr="00EC00DC">
              <w:rPr>
                <w:sz w:val="28"/>
                <w:szCs w:val="28"/>
              </w:rPr>
              <w:t>дельник</w:t>
            </w:r>
          </w:p>
          <w:p w:rsidR="00EC00DC" w:rsidRPr="00EC00DC" w:rsidRDefault="00EC00DC" w:rsidP="00BB789A">
            <w:pPr>
              <w:rPr>
                <w:sz w:val="28"/>
                <w:szCs w:val="28"/>
              </w:rPr>
            </w:pPr>
            <w:r w:rsidRPr="00EC00DC">
              <w:rPr>
                <w:sz w:val="28"/>
                <w:szCs w:val="28"/>
              </w:rPr>
              <w:t>10.30-11.30</w:t>
            </w:r>
          </w:p>
          <w:p w:rsidR="00EC00DC" w:rsidRPr="00BB789A" w:rsidRDefault="00EC00DC" w:rsidP="00BB789A">
            <w:pPr>
              <w:rPr>
                <w:sz w:val="28"/>
                <w:szCs w:val="28"/>
                <w:highlight w:val="yellow"/>
              </w:rPr>
            </w:pPr>
            <w:r w:rsidRPr="00EC00DC">
              <w:rPr>
                <w:sz w:val="28"/>
                <w:szCs w:val="28"/>
              </w:rPr>
              <w:t>Среда 12.30-13.30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актовы</w:t>
            </w:r>
            <w:r w:rsidR="004E08D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023F9E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«Фехтование»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4F32C5" w:rsidP="00BB789A">
            <w:pPr>
              <w:jc w:val="both"/>
              <w:rPr>
                <w:sz w:val="28"/>
                <w:szCs w:val="28"/>
              </w:rPr>
            </w:pPr>
            <w:r w:rsidRPr="004F32C5">
              <w:rPr>
                <w:sz w:val="28"/>
                <w:szCs w:val="28"/>
              </w:rPr>
              <w:t>Уляшев Виталий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D5312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F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C00DC" w:rsidRPr="00664C3F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актовый зал</w:t>
            </w:r>
          </w:p>
        </w:tc>
      </w:tr>
      <w:tr w:rsidR="00CF4131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Pr="007D729A" w:rsidRDefault="00CF4131" w:rsidP="00BB789A">
            <w:pPr>
              <w:rPr>
                <w:sz w:val="28"/>
                <w:szCs w:val="28"/>
              </w:rPr>
            </w:pPr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«Кикбоксинг»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Pr="004F32C5" w:rsidRDefault="00A966ED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Вилков Максим </w:t>
            </w:r>
            <w:r w:rsidR="00CF4131">
              <w:rPr>
                <w:sz w:val="28"/>
                <w:szCs w:val="28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EC00DC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  <w:r w:rsidR="00CF41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Pr="00664C3F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DC47DF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C00DC">
              <w:rPr>
                <w:sz w:val="28"/>
                <w:szCs w:val="28"/>
              </w:rPr>
              <w:t>Малый актовый зал</w:t>
            </w:r>
          </w:p>
        </w:tc>
      </w:tr>
    </w:tbl>
    <w:p w:rsidR="00E32473" w:rsidRDefault="00E32473" w:rsidP="00E32473">
      <w:pPr>
        <w:rPr>
          <w:sz w:val="28"/>
          <w:szCs w:val="28"/>
        </w:rPr>
      </w:pPr>
    </w:p>
    <w:p w:rsidR="006D6844" w:rsidRDefault="006D6844" w:rsidP="00E80519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</w:p>
    <w:p w:rsidR="00023F9E" w:rsidRDefault="00023F9E" w:rsidP="00EC00DC">
      <w:pPr>
        <w:shd w:val="clear" w:color="auto" w:fill="FFFFFF"/>
        <w:ind w:right="23"/>
        <w:rPr>
          <w:b/>
          <w:i/>
          <w:sz w:val="28"/>
          <w:szCs w:val="28"/>
        </w:rPr>
      </w:pPr>
    </w:p>
    <w:p w:rsidR="00E80519" w:rsidRPr="00E03693" w:rsidRDefault="00E80519" w:rsidP="00E80519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 w:rsidRPr="00E03693">
        <w:rPr>
          <w:b/>
          <w:i/>
          <w:sz w:val="28"/>
          <w:szCs w:val="28"/>
        </w:rPr>
        <w:t>Расписание занятий объединений дополнительного о</w:t>
      </w:r>
      <w:r w:rsidR="00333F6B">
        <w:rPr>
          <w:b/>
          <w:i/>
          <w:sz w:val="28"/>
          <w:szCs w:val="28"/>
        </w:rPr>
        <w:t>бразования в МБОУ СОШ №16 в 2022-2023</w:t>
      </w:r>
      <w:r w:rsidRPr="00E03693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за счет внеурочной деятельности</w:t>
      </w:r>
    </w:p>
    <w:p w:rsidR="00E80519" w:rsidRDefault="00E80519" w:rsidP="00E80519">
      <w:pPr>
        <w:shd w:val="clear" w:color="auto" w:fill="FFFFFF"/>
        <w:ind w:right="23"/>
        <w:jc w:val="center"/>
        <w:rPr>
          <w:sz w:val="24"/>
          <w:szCs w:val="24"/>
        </w:rPr>
      </w:pPr>
    </w:p>
    <w:tbl>
      <w:tblPr>
        <w:tblW w:w="149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2126"/>
        <w:gridCol w:w="2188"/>
        <w:gridCol w:w="1559"/>
        <w:gridCol w:w="1276"/>
        <w:gridCol w:w="1277"/>
        <w:gridCol w:w="2125"/>
        <w:gridCol w:w="1621"/>
      </w:tblGrid>
      <w:tr w:rsidR="00BB789A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рук-ля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 Елена Николаевна</w:t>
            </w:r>
          </w:p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BB5A9F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3F6B"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B" w:rsidRDefault="00333F6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72659B" w:rsidRDefault="00333F6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08.00-10.00</w:t>
            </w:r>
          </w:p>
          <w:p w:rsidR="00333F6B" w:rsidRDefault="00333F6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333F6B" w:rsidRPr="002B29B9" w:rsidRDefault="00333F6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08.00-10.00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 №218</w:t>
            </w:r>
          </w:p>
        </w:tc>
      </w:tr>
      <w:tr w:rsidR="00023F9E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023F9E" w:rsidP="00023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Pr="00E03693" w:rsidRDefault="00023F9E" w:rsidP="00023F9E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Pr="00050772" w:rsidRDefault="00023F9E" w:rsidP="00023F9E">
            <w:pPr>
              <w:jc w:val="both"/>
              <w:rPr>
                <w:sz w:val="28"/>
                <w:szCs w:val="28"/>
              </w:rPr>
            </w:pPr>
            <w:r w:rsidRPr="00050772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ужок современного танца «Импульс»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023F9E" w:rsidP="0002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023F9E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023F9E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023F9E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EC00DC" w:rsidP="0002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C00DC" w:rsidRDefault="00EC00DC" w:rsidP="0002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  <w:p w:rsidR="00EC00DC" w:rsidRDefault="00EC00DC" w:rsidP="0002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C00DC" w:rsidRDefault="00EC00DC" w:rsidP="0002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E" w:rsidRDefault="00023F9E" w:rsidP="0002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листок»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Наталия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F63758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A13DE6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10.00-12.00</w:t>
            </w:r>
          </w:p>
          <w:p w:rsidR="00A13DE6" w:rsidRDefault="00A13DE6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</w:p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217</w:t>
            </w:r>
          </w:p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</w:p>
          <w:p w:rsidR="0072659B" w:rsidRPr="00E03693" w:rsidRDefault="0072659B" w:rsidP="008A7FE4">
            <w:pPr>
              <w:jc w:val="both"/>
              <w:rPr>
                <w:sz w:val="28"/>
                <w:szCs w:val="28"/>
              </w:rPr>
            </w:pP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996080" w:rsidRDefault="0072659B" w:rsidP="00BB789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Кобелева 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B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C00DC" w:rsidRPr="002B29B9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 №115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72659B" w:rsidP="00BB789A">
            <w:pPr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«Знайкин театр» </w:t>
            </w:r>
          </w:p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061BA1" w:rsidP="008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6" w:rsidRDefault="00EC00DC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061BA1" w:rsidRDefault="00EC00DC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Каб.22-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72659B" w:rsidP="0072659B">
            <w:r w:rsidRPr="00333F6B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72659B" w:rsidP="0072659B">
            <w:pPr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Кружок «Волшебная палитра»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Котова Арина</w:t>
            </w:r>
            <w:r w:rsidR="004F32C5" w:rsidRPr="00333F6B">
              <w:rPr>
                <w:sz w:val="28"/>
                <w:szCs w:val="28"/>
              </w:rPr>
              <w:t xml:space="preserve"> Андреевна</w:t>
            </w:r>
          </w:p>
          <w:p w:rsidR="0072659B" w:rsidRPr="00333F6B" w:rsidRDefault="0072659B" w:rsidP="00726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4F32C5" w:rsidP="008A6F7C">
            <w:pPr>
              <w:jc w:val="center"/>
              <w:rPr>
                <w:sz w:val="24"/>
                <w:szCs w:val="24"/>
              </w:rPr>
            </w:pPr>
            <w:r w:rsidRPr="00333F6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4F32C5" w:rsidP="008A6F7C">
            <w:pPr>
              <w:jc w:val="center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4F32C5" w:rsidP="008A6F7C">
            <w:pPr>
              <w:jc w:val="center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11-15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D432BB" w:rsidP="0072659B">
            <w:pPr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Среда</w:t>
            </w:r>
          </w:p>
          <w:p w:rsidR="00D432BB" w:rsidRPr="00333F6B" w:rsidRDefault="00D432BB" w:rsidP="0072659B">
            <w:pPr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14.30-16.30</w:t>
            </w:r>
          </w:p>
          <w:p w:rsidR="00D432BB" w:rsidRPr="00333F6B" w:rsidRDefault="00D432BB" w:rsidP="0072659B">
            <w:pPr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Четверг</w:t>
            </w:r>
          </w:p>
          <w:p w:rsidR="00D432BB" w:rsidRPr="00333F6B" w:rsidRDefault="00D432BB" w:rsidP="0072659B">
            <w:pPr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14.30-16.30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333F6B" w:rsidRDefault="004F32C5" w:rsidP="0072659B">
            <w:pPr>
              <w:jc w:val="both"/>
              <w:rPr>
                <w:sz w:val="28"/>
                <w:szCs w:val="28"/>
              </w:rPr>
            </w:pPr>
            <w:r w:rsidRPr="00333F6B">
              <w:rPr>
                <w:sz w:val="28"/>
                <w:szCs w:val="28"/>
              </w:rPr>
              <w:t>Каб, 202</w:t>
            </w:r>
          </w:p>
        </w:tc>
      </w:tr>
      <w:tr w:rsidR="0072659B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r w:rsidRPr="00F74DA4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«Лепка из глины»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72659B" w:rsidP="0072659B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Кислер</w:t>
            </w:r>
            <w:proofErr w:type="spellEnd"/>
            <w:r>
              <w:rPr>
                <w:sz w:val="28"/>
                <w:szCs w:val="28"/>
              </w:rPr>
              <w:t xml:space="preserve"> Маргарита Николаевна</w:t>
            </w:r>
          </w:p>
          <w:p w:rsidR="0072659B" w:rsidRDefault="0072659B" w:rsidP="00726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8A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Default="004F32C5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B" w:rsidRDefault="00AD7216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D7216" w:rsidRDefault="00AD7216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8.30-10.30</w:t>
            </w:r>
          </w:p>
          <w:p w:rsidR="00AD7216" w:rsidRDefault="00AD7216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AD7216" w:rsidRDefault="00AD7216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10.30-12.30</w:t>
            </w:r>
            <w:r w:rsidR="00C71A4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B" w:rsidRPr="00E03693" w:rsidRDefault="004F32C5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320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72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72659B">
            <w:r w:rsidRPr="00AB1466">
              <w:rPr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C00DC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«Комильфо»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966ED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B" w:rsidRDefault="00333F6B" w:rsidP="0033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33F6B" w:rsidRDefault="00333F6B" w:rsidP="0033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333F6B" w:rsidRDefault="00333F6B" w:rsidP="0033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64E79" w:rsidRDefault="00333F6B" w:rsidP="0033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A13DE6" w:rsidP="00726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217 а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D53129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  <w:r>
              <w:rPr>
                <w:sz w:val="28"/>
                <w:szCs w:val="28"/>
              </w:rPr>
              <w:t xml:space="preserve"> 4 группа</w:t>
            </w:r>
          </w:p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6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D432BB">
              <w:rPr>
                <w:sz w:val="28"/>
                <w:szCs w:val="28"/>
              </w:rPr>
              <w:t>18.00-19.00</w:t>
            </w:r>
          </w:p>
          <w:p w:rsidR="00A13DE6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13DE6" w:rsidRPr="00D432BB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17.30-18.30</w:t>
            </w:r>
          </w:p>
          <w:p w:rsidR="00A13DE6" w:rsidRDefault="00A13DE6" w:rsidP="00A1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13DE6" w:rsidRDefault="00A13DE6" w:rsidP="00A13DE6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18.00-19.00</w:t>
            </w:r>
          </w:p>
          <w:p w:rsidR="00A13DE6" w:rsidRDefault="00A13DE6" w:rsidP="00A1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64E79" w:rsidRDefault="00A13DE6" w:rsidP="00A1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Спортзал, футбольное поле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D53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D53129">
            <w:pPr>
              <w:jc w:val="both"/>
              <w:rPr>
                <w:sz w:val="28"/>
                <w:szCs w:val="28"/>
              </w:rPr>
            </w:pPr>
            <w:r w:rsidRPr="008C6494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</w:p>
          <w:p w:rsidR="00E64E79" w:rsidRPr="00AB1466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13DE6" w:rsidRDefault="00A13DE6" w:rsidP="00D53129">
            <w:pPr>
              <w:jc w:val="both"/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>Вторник</w:t>
            </w:r>
          </w:p>
          <w:p w:rsidR="00A13DE6" w:rsidRPr="004F32C5" w:rsidRDefault="00A13DE6" w:rsidP="00D53129">
            <w:pPr>
              <w:jc w:val="both"/>
              <w:rPr>
                <w:sz w:val="28"/>
                <w:szCs w:val="28"/>
                <w:highlight w:val="yellow"/>
              </w:rPr>
            </w:pPr>
            <w:r w:rsidRPr="00A13DE6">
              <w:rPr>
                <w:sz w:val="28"/>
                <w:szCs w:val="28"/>
              </w:rPr>
              <w:t>13.15-14.15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1,2 этаж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«Щит»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Подосинникова </w:t>
            </w:r>
          </w:p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13DE6" w:rsidRDefault="00A13DE6" w:rsidP="008A7FE4">
            <w:pPr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>Вторник</w:t>
            </w:r>
          </w:p>
          <w:p w:rsidR="00A13DE6" w:rsidRPr="00A13DE6" w:rsidRDefault="00A13DE6" w:rsidP="008A7FE4">
            <w:pPr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>16.00-18.00</w:t>
            </w:r>
          </w:p>
          <w:p w:rsidR="00A13DE6" w:rsidRDefault="00A13DE6" w:rsidP="008A7FE4">
            <w:pPr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 xml:space="preserve">Суббота </w:t>
            </w:r>
          </w:p>
          <w:p w:rsidR="00A13DE6" w:rsidRPr="004F32C5" w:rsidRDefault="00A13DE6" w:rsidP="008A7FE4">
            <w:pPr>
              <w:rPr>
                <w:sz w:val="28"/>
                <w:szCs w:val="28"/>
                <w:highlight w:val="yellow"/>
              </w:rPr>
            </w:pPr>
            <w:r w:rsidRPr="00A13DE6">
              <w:rPr>
                <w:sz w:val="28"/>
                <w:szCs w:val="28"/>
              </w:rPr>
              <w:t>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211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BB789A">
            <w:r w:rsidRPr="00AB1466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BB789A">
            <w:pPr>
              <w:jc w:val="both"/>
              <w:rPr>
                <w:sz w:val="28"/>
                <w:szCs w:val="28"/>
              </w:rPr>
            </w:pPr>
            <w:r w:rsidRPr="00AB1466">
              <w:rPr>
                <w:sz w:val="28"/>
                <w:szCs w:val="28"/>
              </w:rPr>
              <w:t>ЮИД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Сулима Наталия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13DE6" w:rsidRDefault="00A13DE6" w:rsidP="00BB789A">
            <w:pPr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>Пятница</w:t>
            </w:r>
          </w:p>
          <w:p w:rsidR="00A13DE6" w:rsidRPr="004F32C5" w:rsidRDefault="00A13DE6" w:rsidP="00BB789A">
            <w:pPr>
              <w:rPr>
                <w:sz w:val="28"/>
                <w:szCs w:val="28"/>
                <w:highlight w:val="yellow"/>
              </w:rPr>
            </w:pPr>
            <w:r w:rsidRPr="00A13DE6">
              <w:rPr>
                <w:sz w:val="28"/>
                <w:szCs w:val="28"/>
              </w:rPr>
              <w:t>10.00-2.00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218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учебника истории»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6" w:rsidRPr="00A13DE6" w:rsidRDefault="00A13DE6" w:rsidP="008A7FE4">
            <w:pPr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 xml:space="preserve">Суббота </w:t>
            </w:r>
          </w:p>
          <w:p w:rsidR="00E64E79" w:rsidRPr="004F32C5" w:rsidRDefault="00A13DE6" w:rsidP="008A7FE4">
            <w:pPr>
              <w:rPr>
                <w:sz w:val="28"/>
                <w:szCs w:val="28"/>
                <w:highlight w:val="yellow"/>
              </w:rPr>
            </w:pPr>
            <w:r w:rsidRPr="00A13DE6">
              <w:rPr>
                <w:sz w:val="28"/>
                <w:szCs w:val="28"/>
              </w:rPr>
              <w:t>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Каб.315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алгебры и геометрии»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</w:p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13DE6" w:rsidRDefault="00A13DE6" w:rsidP="008A7FE4">
            <w:pPr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>Понедельник</w:t>
            </w:r>
          </w:p>
          <w:p w:rsidR="00A13DE6" w:rsidRPr="004F32C5" w:rsidRDefault="00A13DE6" w:rsidP="008A7FE4">
            <w:pPr>
              <w:rPr>
                <w:sz w:val="28"/>
                <w:szCs w:val="28"/>
                <w:highlight w:val="yellow"/>
              </w:rPr>
            </w:pPr>
            <w:r w:rsidRPr="00A13DE6"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203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алгебры и геометрии»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</w:p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13DE6" w:rsidRPr="006D6844" w:rsidRDefault="00A13DE6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203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«Методы решения математических задач»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13DE6" w:rsidRDefault="00A13DE6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A13DE6" w:rsidRPr="006D6844" w:rsidRDefault="00A13DE6" w:rsidP="008A7FE4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Каб.102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«Методы решения </w:t>
            </w:r>
            <w:r>
              <w:rPr>
                <w:sz w:val="28"/>
                <w:szCs w:val="28"/>
              </w:rPr>
              <w:lastRenderedPageBreak/>
              <w:t>математических задач»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Жуйко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4E79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6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E64E79" w:rsidRPr="003C4B7E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Каб.102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1C7DBD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3DE6">
              <w:rPr>
                <w:sz w:val="28"/>
                <w:szCs w:val="28"/>
              </w:rPr>
              <w:t>Подготовка к ОГЭ</w:t>
            </w:r>
            <w:r>
              <w:rPr>
                <w:sz w:val="28"/>
                <w:szCs w:val="28"/>
              </w:rPr>
              <w:t xml:space="preserve">» </w:t>
            </w:r>
          </w:p>
          <w:p w:rsidR="00E64E79" w:rsidRPr="00AB1466" w:rsidRDefault="00E64E79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Бальба 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  <w:r w:rsidR="00E64E7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13DE6" w:rsidP="003C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13DE6" w:rsidRDefault="00A13DE6" w:rsidP="003C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  <w:p w:rsidR="00A13DE6" w:rsidRDefault="00A13DE6" w:rsidP="003C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A13DE6" w:rsidRPr="003C4B7E" w:rsidRDefault="00A13DE6" w:rsidP="003C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Каб.221</w:t>
            </w:r>
          </w:p>
        </w:tc>
      </w:tr>
      <w:tr w:rsidR="00A966ED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966ED" w:rsidP="001C7DBD">
            <w:pPr>
              <w:autoSpaceDE w:val="0"/>
              <w:autoSpaceDN w:val="0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«Инфознайка»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Тикменова Вера</w:t>
            </w:r>
          </w:p>
          <w:p w:rsidR="00A13DE6" w:rsidRDefault="00A13DE6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0C" w:rsidRDefault="00122F0C" w:rsidP="001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22F0C" w:rsidRDefault="00122F0C" w:rsidP="001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</w:t>
            </w:r>
            <w:r>
              <w:rPr>
                <w:sz w:val="28"/>
                <w:szCs w:val="28"/>
              </w:rPr>
              <w:t>0</w:t>
            </w:r>
          </w:p>
          <w:p w:rsidR="00A966ED" w:rsidRDefault="00122F0C" w:rsidP="001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122F0C" w:rsidRPr="003C4B7E" w:rsidRDefault="00122F0C" w:rsidP="0012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D" w:rsidRDefault="00A13DE6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22F0C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F50020" w:rsidRDefault="00F500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0020" w:rsidRDefault="00F50020">
      <w:pPr>
        <w:rPr>
          <w:sz w:val="28"/>
          <w:szCs w:val="28"/>
        </w:rPr>
      </w:pPr>
    </w:p>
    <w:p w:rsidR="00376C33" w:rsidRPr="00F50020" w:rsidRDefault="00F500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0020">
        <w:rPr>
          <w:sz w:val="28"/>
          <w:szCs w:val="28"/>
        </w:rPr>
        <w:t xml:space="preserve">Директор МБОУ СОШ №16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Т.Г. Александрова</w:t>
      </w:r>
    </w:p>
    <w:sectPr w:rsidR="00376C33" w:rsidRPr="00F50020" w:rsidSect="00CF1B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D8"/>
    <w:rsid w:val="00023F9E"/>
    <w:rsid w:val="000547A4"/>
    <w:rsid w:val="00061BA1"/>
    <w:rsid w:val="00122F0C"/>
    <w:rsid w:val="00127195"/>
    <w:rsid w:val="001C7DBD"/>
    <w:rsid w:val="001E04DD"/>
    <w:rsid w:val="001E389F"/>
    <w:rsid w:val="00333F6B"/>
    <w:rsid w:val="00376C33"/>
    <w:rsid w:val="00392614"/>
    <w:rsid w:val="003946E1"/>
    <w:rsid w:val="003A2381"/>
    <w:rsid w:val="003C4B7E"/>
    <w:rsid w:val="003F490D"/>
    <w:rsid w:val="004E08D3"/>
    <w:rsid w:val="004F32C5"/>
    <w:rsid w:val="00503AD8"/>
    <w:rsid w:val="005A1711"/>
    <w:rsid w:val="005D5F36"/>
    <w:rsid w:val="005E1DA0"/>
    <w:rsid w:val="00615A31"/>
    <w:rsid w:val="0062051C"/>
    <w:rsid w:val="00664C3F"/>
    <w:rsid w:val="006664CB"/>
    <w:rsid w:val="00675F91"/>
    <w:rsid w:val="006D6844"/>
    <w:rsid w:val="0072659B"/>
    <w:rsid w:val="0077615F"/>
    <w:rsid w:val="0078271D"/>
    <w:rsid w:val="007F167D"/>
    <w:rsid w:val="008139E5"/>
    <w:rsid w:val="008A6F7C"/>
    <w:rsid w:val="008B44A3"/>
    <w:rsid w:val="008F4B63"/>
    <w:rsid w:val="0090298A"/>
    <w:rsid w:val="00940119"/>
    <w:rsid w:val="009530DA"/>
    <w:rsid w:val="00A13DE6"/>
    <w:rsid w:val="00A966ED"/>
    <w:rsid w:val="00AD7216"/>
    <w:rsid w:val="00AF7611"/>
    <w:rsid w:val="00B02185"/>
    <w:rsid w:val="00B949B8"/>
    <w:rsid w:val="00BB5A9F"/>
    <w:rsid w:val="00BB789A"/>
    <w:rsid w:val="00BF1E7A"/>
    <w:rsid w:val="00C71A4A"/>
    <w:rsid w:val="00CF4131"/>
    <w:rsid w:val="00D432BB"/>
    <w:rsid w:val="00D53129"/>
    <w:rsid w:val="00D93043"/>
    <w:rsid w:val="00DC47DF"/>
    <w:rsid w:val="00DF4C19"/>
    <w:rsid w:val="00E32473"/>
    <w:rsid w:val="00E64E79"/>
    <w:rsid w:val="00E80519"/>
    <w:rsid w:val="00EC00DC"/>
    <w:rsid w:val="00F07A7C"/>
    <w:rsid w:val="00F260DD"/>
    <w:rsid w:val="00F30439"/>
    <w:rsid w:val="00F50020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CD33-06C2-4C1F-B7F3-548634F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Intense Emphasis"/>
    <w:basedOn w:val="a0"/>
    <w:uiPriority w:val="21"/>
    <w:qFormat/>
    <w:rsid w:val="00127195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02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2022-09-30T09:40:00Z</cp:lastPrinted>
  <dcterms:created xsi:type="dcterms:W3CDTF">2019-09-20T10:56:00Z</dcterms:created>
  <dcterms:modified xsi:type="dcterms:W3CDTF">2022-09-30T09:54:00Z</dcterms:modified>
</cp:coreProperties>
</file>