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DC" w:rsidRPr="00701399" w:rsidRDefault="002469DC" w:rsidP="002469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1399">
        <w:rPr>
          <w:rFonts w:ascii="Times New Roman" w:hAnsi="Times New Roman" w:cs="Times New Roman"/>
          <w:sz w:val="28"/>
          <w:szCs w:val="28"/>
        </w:rPr>
        <w:t>«Утвержден»</w:t>
      </w:r>
    </w:p>
    <w:p w:rsidR="002469DC" w:rsidRPr="00701399" w:rsidRDefault="002469DC" w:rsidP="002469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1399">
        <w:rPr>
          <w:rFonts w:ascii="Times New Roman" w:hAnsi="Times New Roman" w:cs="Times New Roman"/>
          <w:sz w:val="28"/>
          <w:szCs w:val="28"/>
        </w:rPr>
        <w:t>Приказ МБОУ СОШ № 16</w:t>
      </w:r>
    </w:p>
    <w:p w:rsidR="002469DC" w:rsidRPr="002469DC" w:rsidRDefault="002469DC" w:rsidP="002469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От 30.08.2019 № 200</w:t>
      </w:r>
      <w:r w:rsidRPr="00701399">
        <w:rPr>
          <w:rFonts w:ascii="Times New Roman" w:hAnsi="Times New Roman" w:cs="Times New Roman"/>
          <w:sz w:val="28"/>
          <w:szCs w:val="28"/>
        </w:rPr>
        <w:t xml:space="preserve"> о/</w:t>
      </w:r>
      <w:proofErr w:type="spellStart"/>
      <w:r w:rsidRPr="0070139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01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9DC" w:rsidRPr="002469DC" w:rsidRDefault="002469DC" w:rsidP="0024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</w:t>
      </w:r>
    </w:p>
    <w:p w:rsidR="002469DC" w:rsidRPr="002469DC" w:rsidRDefault="002469DC" w:rsidP="0024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введения Всероссийского физкультурно-спортивного комплекса</w:t>
      </w:r>
    </w:p>
    <w:p w:rsidR="002469DC" w:rsidRPr="002469DC" w:rsidRDefault="002469DC" w:rsidP="0024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«Готов к труду и обороне» (ГТО)</w:t>
      </w:r>
    </w:p>
    <w:p w:rsidR="002469DC" w:rsidRPr="002469DC" w:rsidRDefault="002469DC" w:rsidP="0024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МБОУ СОШ 16 города Невинномысска</w:t>
      </w:r>
    </w:p>
    <w:tbl>
      <w:tblPr>
        <w:tblW w:w="15451" w:type="dxa"/>
        <w:tblInd w:w="-4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1"/>
        <w:gridCol w:w="9077"/>
        <w:gridCol w:w="1559"/>
        <w:gridCol w:w="3544"/>
      </w:tblGrid>
      <w:tr w:rsidR="002469DC" w:rsidRPr="002469DC" w:rsidTr="002469DC"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469DC" w:rsidRPr="002469DC" w:rsidTr="002469DC">
        <w:tc>
          <w:tcPr>
            <w:tcW w:w="154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I. Организационный этап</w:t>
            </w:r>
          </w:p>
        </w:tc>
      </w:tr>
      <w:tr w:rsidR="002469DC" w:rsidRPr="002469DC" w:rsidTr="002469DC">
        <w:tc>
          <w:tcPr>
            <w:tcW w:w="154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1. Нормативно-правовое обеспечение введения ВФСК «ГТО»</w:t>
            </w:r>
          </w:p>
        </w:tc>
      </w:tr>
      <w:tr w:rsidR="002469DC" w:rsidRPr="002469DC" w:rsidTr="002469DC"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9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о назначении ответственного за введение комплекса ГТО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469DC" w:rsidRPr="002469DC" w:rsidRDefault="00AA6E71" w:rsidP="0024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  <w:r w:rsidR="002469DC"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pBdr>
                <w:bottom w:val="single" w:sz="6" w:space="0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Директор  </w:t>
            </w:r>
          </w:p>
          <w:p w:rsidR="002469DC" w:rsidRPr="002469DC" w:rsidRDefault="002469DC" w:rsidP="002469DC">
            <w:pPr>
              <w:pBdr>
                <w:bottom w:val="single" w:sz="6" w:space="0" w:color="D6DDB9"/>
              </w:pBd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Т.Г. Александрова</w:t>
            </w:r>
          </w:p>
        </w:tc>
      </w:tr>
      <w:tr w:rsidR="002469DC" w:rsidRPr="002469DC" w:rsidTr="002469DC"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9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локальных нормативных актов Учреждения:</w:t>
            </w:r>
          </w:p>
          <w:p w:rsidR="002469DC" w:rsidRPr="002469DC" w:rsidRDefault="002469DC" w:rsidP="00246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регламентирующих деятельность по введению ВФСК «ГТО», выполнению нормативов ГТО,</w:t>
            </w:r>
          </w:p>
          <w:p w:rsidR="002469DC" w:rsidRPr="002469DC" w:rsidRDefault="002469DC" w:rsidP="00246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 мерах поощрения педагогических работников, внедряющих ВФСК «ГТО»,</w:t>
            </w:r>
          </w:p>
          <w:p w:rsidR="002469DC" w:rsidRPr="002469DC" w:rsidRDefault="002469DC" w:rsidP="002469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 мерах поощрения обучающихся, выполнивших нормативы и требования ВФСК «ГТО» и др.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– декабрь</w:t>
            </w:r>
          </w:p>
          <w:p w:rsidR="002469DC" w:rsidRPr="002469DC" w:rsidRDefault="00AA6E71" w:rsidP="0024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  <w:r w:rsidR="002469DC"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Т.Г. Александрова.</w:t>
            </w:r>
          </w:p>
          <w:p w:rsidR="002469DC" w:rsidRPr="002469DC" w:rsidRDefault="002469DC" w:rsidP="0024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Учитель ФК</w:t>
            </w:r>
          </w:p>
          <w:p w:rsidR="002469DC" w:rsidRPr="002469DC" w:rsidRDefault="002469DC" w:rsidP="002469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Т.В. Ковальчук</w:t>
            </w:r>
          </w:p>
        </w:tc>
      </w:tr>
      <w:tr w:rsidR="002469DC" w:rsidRPr="002469DC" w:rsidTr="002469DC"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9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</w:t>
            </w:r>
            <w:r w:rsidR="00AA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корректировка </w:t>
            </w: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нормативно-правовой базы введения ВФСК «ГТО»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A6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период</w:t>
            </w:r>
          </w:p>
          <w:p w:rsidR="002469DC" w:rsidRPr="002469DC" w:rsidRDefault="002469DC" w:rsidP="0024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Учитель ФК  Т.В. Ковальчук</w:t>
            </w:r>
          </w:p>
        </w:tc>
      </w:tr>
      <w:tr w:rsidR="002469DC" w:rsidRPr="002469DC" w:rsidTr="002469DC"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9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плана физкультурных и спортивных мероприятий, направленных на подготовку обучающихся к выполнению нормативов комплекса ГТО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2469DC" w:rsidRPr="002469DC" w:rsidRDefault="002469DC" w:rsidP="0024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Учитель ФК Т.В. Ковальчук</w:t>
            </w:r>
          </w:p>
        </w:tc>
      </w:tr>
      <w:tr w:rsidR="002469DC" w:rsidRPr="002469DC" w:rsidTr="002469DC"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9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рабочей документации по фиксированию результатов сдачи нормативов (протоколы физической подготовленности, учебные нормативы по усвоению навыков, умений и развитию двигательных качеств)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сентябрь-декабрь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физической культуры</w:t>
            </w:r>
          </w:p>
        </w:tc>
      </w:tr>
      <w:tr w:rsidR="002469DC" w:rsidRPr="002469DC" w:rsidTr="002469DC">
        <w:tc>
          <w:tcPr>
            <w:tcW w:w="154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2. Материально-техническое обеспечение введения ВФСК «ГТО»</w:t>
            </w:r>
          </w:p>
        </w:tc>
      </w:tr>
      <w:tr w:rsidR="002469DC" w:rsidRPr="002469DC" w:rsidTr="002469DC"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9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Пополнение материально-технической базы для проведения </w:t>
            </w: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физкультурно-спортивных мероприятий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июнь-</w:t>
            </w: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</w:p>
          <w:p w:rsidR="002469DC" w:rsidRPr="002469DC" w:rsidRDefault="002469DC" w:rsidP="0024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Директор Т.Г. </w:t>
            </w: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Александрова</w:t>
            </w:r>
          </w:p>
        </w:tc>
      </w:tr>
      <w:tr w:rsidR="002469DC" w:rsidRPr="002469DC" w:rsidTr="002469DC">
        <w:tc>
          <w:tcPr>
            <w:tcW w:w="154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3. Работа с кадрами</w:t>
            </w:r>
          </w:p>
        </w:tc>
      </w:tr>
      <w:tr w:rsidR="002469DC" w:rsidRPr="002469DC" w:rsidTr="002469DC"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9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квалификации учителей физической культуры по введению ВФСК «ГТО»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2469DC" w:rsidRPr="002469DC" w:rsidRDefault="002469DC" w:rsidP="002469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Т.Г.Александрова</w:t>
            </w:r>
          </w:p>
        </w:tc>
      </w:tr>
      <w:tr w:rsidR="002469DC" w:rsidRPr="002469DC" w:rsidTr="002469DC"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9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обучающих семинарах разного уровня по организации и проведению тестирования и сдачи норм ГТО </w:t>
            </w:r>
            <w:proofErr w:type="gramStart"/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физической культуры</w:t>
            </w:r>
          </w:p>
        </w:tc>
      </w:tr>
      <w:tr w:rsidR="002469DC" w:rsidRPr="002469DC" w:rsidTr="002469DC">
        <w:tc>
          <w:tcPr>
            <w:tcW w:w="154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4. Информационное обеспечение введения ВФСК «ГТО»</w:t>
            </w:r>
          </w:p>
        </w:tc>
      </w:tr>
      <w:tr w:rsidR="002469DC" w:rsidRPr="002469DC" w:rsidTr="002469DC"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9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Освещение сдачи норм ВФСК «ГТО» на сайте образовательного учреждения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Учитель информатики Л.Н. </w:t>
            </w:r>
            <w:proofErr w:type="spellStart"/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Назаренко</w:t>
            </w:r>
            <w:proofErr w:type="spellEnd"/>
          </w:p>
        </w:tc>
      </w:tr>
      <w:tr w:rsidR="002469DC" w:rsidRPr="002469DC" w:rsidTr="002469DC"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9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информационного стенда по ВФСК, в целях информирования всех участников образовательных отношений о проводящихся мероприятиях по внедрению ВФСК «ГТО»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</w:t>
            </w:r>
            <w:proofErr w:type="gramStart"/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ь-</w:t>
            </w:r>
            <w:proofErr w:type="gramEnd"/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декабрь</w:t>
            </w:r>
          </w:p>
          <w:p w:rsidR="002469DC" w:rsidRPr="002469DC" w:rsidRDefault="002469DC" w:rsidP="0024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физической культуры</w:t>
            </w:r>
          </w:p>
          <w:p w:rsidR="002469DC" w:rsidRPr="002469DC" w:rsidRDefault="002469DC" w:rsidP="002469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Т.В. Ковальчук</w:t>
            </w:r>
          </w:p>
        </w:tc>
      </w:tr>
      <w:tr w:rsidR="002469DC" w:rsidRPr="002469DC" w:rsidTr="002469DC"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9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информационного стенда  значкисты ГТО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2019</w:t>
            </w:r>
          </w:p>
          <w:p w:rsidR="002469DC" w:rsidRPr="002469DC" w:rsidRDefault="002469DC" w:rsidP="0024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физической культуры</w:t>
            </w:r>
          </w:p>
          <w:p w:rsidR="002469DC" w:rsidRPr="002469DC" w:rsidRDefault="002469DC" w:rsidP="002469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Т.В. Ковальчук</w:t>
            </w:r>
          </w:p>
        </w:tc>
      </w:tr>
      <w:tr w:rsidR="002469DC" w:rsidRPr="002469DC" w:rsidTr="002469DC">
        <w:tc>
          <w:tcPr>
            <w:tcW w:w="154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II. Этап введения ВФСК «ГТО»</w:t>
            </w:r>
          </w:p>
        </w:tc>
      </w:tr>
      <w:tr w:rsidR="002469DC" w:rsidRPr="002469DC" w:rsidTr="002469DC"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уровня здоровья, мониторинг заболеваемости, измерение</w:t>
            </w:r>
          </w:p>
          <w:p w:rsidR="002469DC" w:rsidRPr="002469DC" w:rsidRDefault="002469DC" w:rsidP="002469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антропометрических данных, определение медицинской группы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2469DC" w:rsidRPr="002469DC" w:rsidRDefault="002469DC" w:rsidP="0024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Медицинский работник,</w:t>
            </w:r>
          </w:p>
          <w:p w:rsidR="002469DC" w:rsidRPr="002469DC" w:rsidRDefault="002469DC" w:rsidP="002469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физической культуры</w:t>
            </w:r>
          </w:p>
        </w:tc>
      </w:tr>
      <w:tr w:rsidR="002469DC" w:rsidRPr="002469DC" w:rsidTr="002469DC"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списков обучающихся допущенных к сдаче норм «ГТО»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2469DC" w:rsidRPr="002469DC" w:rsidRDefault="002469DC" w:rsidP="0024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Медицинский работник</w:t>
            </w:r>
          </w:p>
        </w:tc>
      </w:tr>
      <w:tr w:rsidR="002469DC" w:rsidRPr="002469DC" w:rsidTr="002469DC"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классных часов, разъяснительных бесед  о введении ВФСК «ГТО» в школе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сентябрь-декабрь</w:t>
            </w:r>
          </w:p>
          <w:p w:rsidR="002469DC" w:rsidRPr="002469DC" w:rsidRDefault="002469DC" w:rsidP="0024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</w:t>
            </w:r>
          </w:p>
          <w:p w:rsidR="002469DC" w:rsidRPr="002469DC" w:rsidRDefault="002469DC" w:rsidP="002469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физической культуры</w:t>
            </w:r>
          </w:p>
        </w:tc>
      </w:tr>
      <w:tr w:rsidR="002469DC" w:rsidRPr="002469DC" w:rsidTr="002469DC"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родительских собраний о введении ВФСК «ГТО» в школе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2469DC" w:rsidRPr="002469DC" w:rsidRDefault="002469DC" w:rsidP="0024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</w:t>
            </w:r>
          </w:p>
          <w:p w:rsidR="002469DC" w:rsidRPr="002469DC" w:rsidRDefault="002469DC" w:rsidP="002469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физической культуры</w:t>
            </w:r>
          </w:p>
        </w:tc>
      </w:tr>
      <w:tr w:rsidR="002469DC" w:rsidRPr="002469DC" w:rsidTr="002469DC"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встреч с ветеранами спорта, работниками спортивных организаций, лекции специалистов в области физической культуры и спорта  о традициях комплекса «ГТО»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ВР Л.Н. Подосинникова, учителя физической культуры, </w:t>
            </w: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классные руководители</w:t>
            </w:r>
          </w:p>
        </w:tc>
      </w:tr>
      <w:tr w:rsidR="002469DC" w:rsidRPr="002469DC" w:rsidTr="002469DC"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9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Агитационная работа по сдаче комплекса «ГТО» и пропаганда здорового образа жизни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учителя физической культуры</w:t>
            </w:r>
          </w:p>
        </w:tc>
      </w:tr>
      <w:tr w:rsidR="002469DC" w:rsidRPr="002469DC" w:rsidTr="002469DC"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ежемесячных активных мероприятий  (соревнования, состязания, подвижные игры)   с </w:t>
            </w:r>
            <w:proofErr w:type="gramStart"/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физической культуры, классные руководители</w:t>
            </w:r>
          </w:p>
        </w:tc>
      </w:tr>
      <w:tr w:rsidR="002469DC" w:rsidRPr="002469DC" w:rsidTr="002469DC"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 для обучающихся по сдаче норм ВФСК «ГТО»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физической культуры</w:t>
            </w:r>
          </w:p>
        </w:tc>
      </w:tr>
      <w:tr w:rsidR="002469DC" w:rsidRPr="002469DC" w:rsidTr="002469DC">
        <w:trPr>
          <w:trHeight w:val="720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и плакатов  на тему «ГТО»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2469DC" w:rsidRPr="002469DC" w:rsidRDefault="002469DC" w:rsidP="0024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  <w:proofErr w:type="gramEnd"/>
          </w:p>
          <w:p w:rsidR="002469DC" w:rsidRPr="002469DC" w:rsidRDefault="002469DC" w:rsidP="0024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 Спорыхин, учителя физической культуры</w:t>
            </w:r>
          </w:p>
        </w:tc>
      </w:tr>
      <w:tr w:rsidR="002469DC" w:rsidRPr="002469DC" w:rsidTr="002469DC"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фоторепортажей ВФСК «ГТО»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2469DC" w:rsidRPr="002469DC" w:rsidRDefault="002469DC" w:rsidP="0024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спортивного клуба «Русич»</w:t>
            </w:r>
          </w:p>
        </w:tc>
      </w:tr>
      <w:tr w:rsidR="002469DC" w:rsidRPr="002469DC" w:rsidTr="002469DC"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9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результативности выполнения разных видов испытаний (тестов), нормативов и требований ВФСК «ГТО»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апрель-май</w:t>
            </w:r>
          </w:p>
          <w:p w:rsidR="002469DC" w:rsidRPr="002469DC" w:rsidRDefault="002469DC" w:rsidP="0024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учителя физической культуры</w:t>
            </w:r>
          </w:p>
        </w:tc>
      </w:tr>
      <w:tr w:rsidR="002469DC" w:rsidRPr="002469DC" w:rsidTr="002469DC"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9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комиссии по обсуждению результатов сдачи нормативов комплекса ГТО (отчет о результатах мониторинга)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2469DC" w:rsidRPr="002469DC" w:rsidRDefault="002469DC" w:rsidP="0024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спортивного клуба «Русич», совет клуба, учителя физической культуры</w:t>
            </w:r>
          </w:p>
        </w:tc>
      </w:tr>
      <w:tr w:rsidR="002469DC" w:rsidRPr="002469DC" w:rsidTr="002469DC"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9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церемонии награждения отличников (золотых значкистов) ВФСК «ГТО»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2469DC" w:rsidRPr="002469DC" w:rsidRDefault="002469DC" w:rsidP="0024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DC" w:rsidRPr="002469DC" w:rsidRDefault="002469DC" w:rsidP="0024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 </w:t>
            </w:r>
          </w:p>
          <w:p w:rsidR="002469DC" w:rsidRPr="002469DC" w:rsidRDefault="002469DC" w:rsidP="002469D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Т.Г. Александрова</w:t>
            </w:r>
          </w:p>
        </w:tc>
      </w:tr>
    </w:tbl>
    <w:p w:rsidR="00447ED3" w:rsidRPr="002469DC" w:rsidRDefault="00AA6E71">
      <w:pPr>
        <w:rPr>
          <w:rFonts w:ascii="Times New Roman" w:hAnsi="Times New Roman" w:cs="Times New Roman"/>
          <w:sz w:val="28"/>
          <w:szCs w:val="28"/>
        </w:rPr>
      </w:pPr>
    </w:p>
    <w:sectPr w:rsidR="00447ED3" w:rsidRPr="002469DC" w:rsidSect="002469D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69DC"/>
    <w:rsid w:val="002469DC"/>
    <w:rsid w:val="00795CA1"/>
    <w:rsid w:val="00AA6E71"/>
    <w:rsid w:val="00E41BDE"/>
    <w:rsid w:val="00EC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DE"/>
  </w:style>
  <w:style w:type="paragraph" w:styleId="2">
    <w:name w:val="heading 2"/>
    <w:basedOn w:val="a"/>
    <w:link w:val="20"/>
    <w:uiPriority w:val="9"/>
    <w:qFormat/>
    <w:rsid w:val="002469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69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">
    <w:name w:val="c3"/>
    <w:basedOn w:val="a"/>
    <w:rsid w:val="00246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469DC"/>
  </w:style>
  <w:style w:type="character" w:customStyle="1" w:styleId="c9">
    <w:name w:val="c9"/>
    <w:basedOn w:val="a0"/>
    <w:rsid w:val="002469DC"/>
  </w:style>
  <w:style w:type="paragraph" w:customStyle="1" w:styleId="c0">
    <w:name w:val="c0"/>
    <w:basedOn w:val="a"/>
    <w:rsid w:val="00246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469DC"/>
  </w:style>
  <w:style w:type="character" w:customStyle="1" w:styleId="c4">
    <w:name w:val="c4"/>
    <w:basedOn w:val="a0"/>
    <w:rsid w:val="002469DC"/>
  </w:style>
  <w:style w:type="paragraph" w:customStyle="1" w:styleId="c5">
    <w:name w:val="c5"/>
    <w:basedOn w:val="a"/>
    <w:rsid w:val="00246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46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поиск</dc:creator>
  <cp:lastModifiedBy>поиск</cp:lastModifiedBy>
  <cp:revision>1</cp:revision>
  <dcterms:created xsi:type="dcterms:W3CDTF">2019-11-21T17:59:00Z</dcterms:created>
  <dcterms:modified xsi:type="dcterms:W3CDTF">2019-11-21T18:20:00Z</dcterms:modified>
</cp:coreProperties>
</file>